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35505A" w14:paraId="3E02857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F62BFE" w14:textId="77777777" w:rsidR="00F52677" w:rsidRPr="0035505A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35505A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35505A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35505A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35505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35505A" w14:paraId="2735590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6158C" w14:textId="418D03AC" w:rsidR="000024F5" w:rsidRPr="0035505A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35505A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35505A" w14:paraId="6AE7C84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A4373C" w14:textId="77777777" w:rsidR="00F52677" w:rsidRPr="0035505A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35505A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35505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35505A" w14:paraId="510330F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DABC" w14:textId="527B14B8" w:rsidR="00A665DC" w:rsidRPr="0035505A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35505A">
              <w:rPr>
                <w:rFonts w:cs="Arial"/>
                <w:szCs w:val="20"/>
                <w:lang w:val="fr-CA"/>
              </w:rPr>
              <w:t>Stratégies financières</w:t>
            </w:r>
          </w:p>
        </w:tc>
      </w:tr>
      <w:tr w:rsidR="00495B82" w:rsidRPr="0035505A" w14:paraId="0882C1D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7974CE" w14:textId="77777777" w:rsidR="00495B82" w:rsidRPr="0035505A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35505A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35505A" w14:paraId="711A8BD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398D3" w14:textId="71899E7D" w:rsidR="00523B13" w:rsidRPr="0035505A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35505A">
              <w:rPr>
                <w:rFonts w:cs="Arial"/>
                <w:szCs w:val="20"/>
                <w:lang w:val="fr-CA"/>
              </w:rPr>
              <w:t>Proposer des stratégies financières selon la structure de propriété de l’entreprise sociale afin d’assurer une autonomie financière.</w:t>
            </w:r>
          </w:p>
        </w:tc>
      </w:tr>
      <w:tr w:rsidR="00523B13" w:rsidRPr="0035505A" w14:paraId="49CF700E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73A6B7" w14:textId="77777777" w:rsidR="00523B13" w:rsidRPr="0035505A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35505A" w14:paraId="505E582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A9E0E" w14:textId="77777777" w:rsidR="00523B13" w:rsidRPr="0035505A" w:rsidRDefault="00523B13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E698F10" w14:textId="77777777" w:rsidR="00F52677" w:rsidRPr="0035505A" w:rsidRDefault="00F52677" w:rsidP="004B03CC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35505A" w14:paraId="10B02C81" w14:textId="77777777" w:rsidTr="130F206D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1C6EBC54" w14:textId="77777777" w:rsidR="00F52677" w:rsidRPr="0035505A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35505A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35505A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5F3BB589" w14:textId="63E094C3" w:rsidR="00F52677" w:rsidRPr="0035505A" w:rsidRDefault="00566045" w:rsidP="130F206D">
            <w:pPr>
              <w:rPr>
                <w:rFonts w:cs="Arial"/>
                <w:lang w:val="fr-CA"/>
              </w:rPr>
            </w:pPr>
            <w:r w:rsidRPr="130F206D">
              <w:rPr>
                <w:rFonts w:cs="Arial"/>
                <w:lang w:val="fr-CA"/>
              </w:rPr>
              <w:t>Séance de cours 2 : Autonomie financière</w:t>
            </w:r>
          </w:p>
        </w:tc>
      </w:tr>
    </w:tbl>
    <w:p w14:paraId="51A7FB46" w14:textId="77777777" w:rsidR="00E26A6C" w:rsidRPr="0035505A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35505A" w14:paraId="4E952369" w14:textId="77777777" w:rsidTr="418C053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5F7EED" w14:textId="77777777" w:rsidR="00E26A6C" w:rsidRPr="0035505A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35505A" w14:paraId="20990F14" w14:textId="77777777" w:rsidTr="418C053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A7C60C4" w14:textId="77777777" w:rsidR="00E26A6C" w:rsidRPr="0035505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35505A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35505A" w14:paraId="1126520E" w14:textId="77777777" w:rsidTr="418C053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CC59D" w14:textId="480A0108" w:rsidR="00E26A6C" w:rsidRPr="0035505A" w:rsidRDefault="00E26A6C" w:rsidP="130F206D">
            <w:pPr>
              <w:rPr>
                <w:rFonts w:cs="Arial"/>
                <w:lang w:val="fr-CA"/>
              </w:rPr>
            </w:pPr>
          </w:p>
          <w:p w14:paraId="66924396" w14:textId="1D77257C" w:rsidR="00E26A6C" w:rsidRPr="0035505A" w:rsidRDefault="130F206D" w:rsidP="130F206D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130F206D">
              <w:rPr>
                <w:rFonts w:eastAsia="Verdana" w:cs="Verdana"/>
                <w:color w:val="000000" w:themeColor="text1"/>
                <w:szCs w:val="20"/>
                <w:lang w:val="fr-CA"/>
              </w:rPr>
              <w:t>Lors de cette séance, tu approfondiras tes connaissances liées à la diversification des sources de revenu</w:t>
            </w:r>
            <w:r w:rsidR="00F1595C">
              <w:rPr>
                <w:rFonts w:eastAsia="Verdana" w:cs="Verdana"/>
                <w:color w:val="000000" w:themeColor="text1"/>
                <w:szCs w:val="20"/>
                <w:lang w:val="fr-CA"/>
              </w:rPr>
              <w:t>s</w:t>
            </w:r>
            <w:r w:rsidRPr="130F206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pour produire des prévisions et des budgets pertinents afin d’assurer l’autonomie financière.</w:t>
            </w:r>
          </w:p>
          <w:p w14:paraId="2AE43DDF" w14:textId="1A8A0CAA" w:rsidR="00E26A6C" w:rsidRPr="0035505A" w:rsidRDefault="00E26A6C" w:rsidP="130F206D">
            <w:pPr>
              <w:rPr>
                <w:szCs w:val="20"/>
                <w:lang w:val="fr-CA"/>
              </w:rPr>
            </w:pPr>
          </w:p>
        </w:tc>
      </w:tr>
      <w:tr w:rsidR="00E26A6C" w:rsidRPr="0035505A" w14:paraId="13B5499B" w14:textId="77777777" w:rsidTr="418C053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626A5DA" w14:textId="77777777" w:rsidR="00E26A6C" w:rsidRPr="0035505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35505A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35505A" w14:paraId="140E95C8" w14:textId="77777777" w:rsidTr="418C053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51E29" w14:textId="3BCC2244" w:rsidR="00E26A6C" w:rsidRPr="0035505A" w:rsidRDefault="00E26A6C" w:rsidP="130F206D">
            <w:pPr>
              <w:rPr>
                <w:rFonts w:cs="Arial"/>
                <w:lang w:val="fr-CA"/>
              </w:rPr>
            </w:pPr>
          </w:p>
          <w:p w14:paraId="509BEEA5" w14:textId="4AC35642" w:rsidR="00E26A6C" w:rsidRPr="0035505A" w:rsidRDefault="130F206D" w:rsidP="130F206D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130F206D">
              <w:rPr>
                <w:rFonts w:cs="Arial"/>
                <w:szCs w:val="20"/>
                <w:lang w:val="fr-CA"/>
              </w:rPr>
              <w:t xml:space="preserve">Pendant cette deuxième séance de cours, </w:t>
            </w:r>
            <w:r w:rsidRPr="130F206D">
              <w:rPr>
                <w:rFonts w:eastAsia="Verdana" w:cs="Verdana"/>
                <w:color w:val="000000" w:themeColor="text1"/>
                <w:szCs w:val="20"/>
                <w:lang w:val="fr-CA"/>
              </w:rPr>
              <w:t>tu auras l’o</w:t>
            </w:r>
            <w:r w:rsidR="00FB6CC7">
              <w:rPr>
                <w:rFonts w:eastAsia="Verdana" w:cs="Verdana"/>
                <w:color w:val="000000" w:themeColor="text1"/>
                <w:szCs w:val="20"/>
                <w:lang w:val="fr-CA"/>
              </w:rPr>
              <w:t>ccasion</w:t>
            </w:r>
            <w:r w:rsidRPr="130F206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 voir comment les organisations atteignent l’autonomie financière en faisant des prévisions et des budgets tout en pensant à une diversification des sources de revenus.</w:t>
            </w:r>
          </w:p>
          <w:p w14:paraId="2CD575A2" w14:textId="1B0FF562" w:rsidR="00E26A6C" w:rsidRPr="0035505A" w:rsidRDefault="00E26A6C" w:rsidP="130F206D">
            <w:pPr>
              <w:rPr>
                <w:szCs w:val="20"/>
                <w:lang w:val="fr-CA"/>
              </w:rPr>
            </w:pPr>
          </w:p>
        </w:tc>
      </w:tr>
      <w:tr w:rsidR="00E26A6C" w:rsidRPr="0035505A" w14:paraId="7D04693A" w14:textId="77777777" w:rsidTr="418C053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94C98A" w14:textId="77777777" w:rsidR="00E26A6C" w:rsidRPr="0035505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35505A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35505A" w14:paraId="6C0EC39B" w14:textId="77777777" w:rsidTr="418C053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8D198" w14:textId="77777777" w:rsidR="00566045" w:rsidRDefault="00566045" w:rsidP="00566045">
            <w:pPr>
              <w:rPr>
                <w:rFonts w:cs="Arial"/>
                <w:b/>
                <w:bCs/>
                <w:szCs w:val="20"/>
              </w:rPr>
            </w:pPr>
          </w:p>
          <w:p w14:paraId="4BC46551" w14:textId="3919D90E" w:rsidR="00566045" w:rsidRPr="00566045" w:rsidRDefault="00566045" w:rsidP="00566045">
            <w:pPr>
              <w:rPr>
                <w:rFonts w:cs="Arial"/>
                <w:szCs w:val="20"/>
                <w:lang w:val="fr-CA"/>
              </w:rPr>
            </w:pPr>
            <w:r w:rsidRPr="130F206D">
              <w:rPr>
                <w:rFonts w:cs="Arial"/>
                <w:b/>
                <w:bCs/>
              </w:rPr>
              <w:t>Thèmes à l’étude</w:t>
            </w:r>
            <w:r w:rsidRPr="130F206D">
              <w:rPr>
                <w:rFonts w:cs="Arial"/>
                <w:lang w:val="fr-CA"/>
              </w:rPr>
              <w:t>   </w:t>
            </w:r>
          </w:p>
          <w:p w14:paraId="24039003" w14:textId="2399C8A6" w:rsidR="130F206D" w:rsidRDefault="130F206D" w:rsidP="130F206D">
            <w:pPr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 w:rsidRPr="130F206D">
              <w:rPr>
                <w:rFonts w:cs="Arial"/>
              </w:rPr>
              <w:t xml:space="preserve">Comment les entreprises assurent-elles la diversification de leurs sources de </w:t>
            </w:r>
            <w:proofErr w:type="gramStart"/>
            <w:r w:rsidRPr="130F206D">
              <w:rPr>
                <w:rFonts w:cs="Arial"/>
              </w:rPr>
              <w:t>revenus?</w:t>
            </w:r>
            <w:proofErr w:type="gramEnd"/>
            <w:r w:rsidRPr="130F206D">
              <w:rPr>
                <w:rFonts w:cs="Arial"/>
              </w:rPr>
              <w:t xml:space="preserve"> </w:t>
            </w:r>
          </w:p>
          <w:p w14:paraId="11FE1AA9" w14:textId="5DB35541" w:rsidR="130F206D" w:rsidRDefault="130F206D" w:rsidP="130F206D">
            <w:pPr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 w:rsidRPr="130F206D">
              <w:rPr>
                <w:rFonts w:cs="Arial"/>
              </w:rPr>
              <w:t xml:space="preserve">Comment faire des </w:t>
            </w:r>
            <w:proofErr w:type="gramStart"/>
            <w:r w:rsidRPr="130F206D">
              <w:rPr>
                <w:rFonts w:cs="Arial"/>
              </w:rPr>
              <w:t>prévisions?</w:t>
            </w:r>
            <w:proofErr w:type="gramEnd"/>
          </w:p>
          <w:p w14:paraId="0DD9373F" w14:textId="43DA8D5B" w:rsidR="130F206D" w:rsidRDefault="130F206D" w:rsidP="130F206D">
            <w:pPr>
              <w:numPr>
                <w:ilvl w:val="0"/>
                <w:numId w:val="11"/>
              </w:numPr>
              <w:rPr>
                <w:szCs w:val="20"/>
              </w:rPr>
            </w:pPr>
            <w:r w:rsidRPr="130F206D">
              <w:rPr>
                <w:rFonts w:cs="Arial"/>
                <w:szCs w:val="20"/>
              </w:rPr>
              <w:t xml:space="preserve">Comment réaliser des </w:t>
            </w:r>
            <w:proofErr w:type="gramStart"/>
            <w:r w:rsidRPr="130F206D">
              <w:rPr>
                <w:rFonts w:cs="Arial"/>
                <w:szCs w:val="20"/>
              </w:rPr>
              <w:t>budgets?</w:t>
            </w:r>
            <w:proofErr w:type="gramEnd"/>
          </w:p>
          <w:p w14:paraId="19B75DBB" w14:textId="326DC7BB" w:rsidR="130F206D" w:rsidRDefault="130F206D" w:rsidP="130F206D">
            <w:pPr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 w:rsidRPr="130F206D">
              <w:rPr>
                <w:rFonts w:cs="Arial"/>
              </w:rPr>
              <w:t xml:space="preserve">C’est quoi l’autonomie </w:t>
            </w:r>
            <w:proofErr w:type="gramStart"/>
            <w:r w:rsidRPr="130F206D">
              <w:rPr>
                <w:rFonts w:cs="Arial"/>
              </w:rPr>
              <w:t>financière?</w:t>
            </w:r>
            <w:proofErr w:type="gramEnd"/>
            <w:r w:rsidRPr="130F206D">
              <w:rPr>
                <w:rFonts w:cs="Arial"/>
              </w:rPr>
              <w:t xml:space="preserve"> </w:t>
            </w:r>
          </w:p>
          <w:p w14:paraId="7A91CFCB" w14:textId="77777777" w:rsidR="00566045" w:rsidRPr="00566045" w:rsidRDefault="00566045" w:rsidP="130F206D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130F206D">
              <w:rPr>
                <w:rFonts w:cs="Arial"/>
              </w:rPr>
              <w:t>Période de questions</w:t>
            </w:r>
            <w:r w:rsidRPr="130F206D">
              <w:rPr>
                <w:rFonts w:cs="Arial"/>
                <w:lang w:val="fr-CA"/>
              </w:rPr>
              <w:t>  </w:t>
            </w:r>
          </w:p>
          <w:p w14:paraId="46DDA7B7" w14:textId="77777777" w:rsidR="00566045" w:rsidRPr="00566045" w:rsidRDefault="00566045" w:rsidP="130F206D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130F206D">
              <w:rPr>
                <w:rFonts w:cs="Arial"/>
              </w:rPr>
              <w:t>Présentation des travaux de la semaine</w:t>
            </w:r>
            <w:r w:rsidRPr="130F206D">
              <w:rPr>
                <w:rFonts w:cs="Arial"/>
                <w:lang w:val="fr-CA"/>
              </w:rPr>
              <w:t>  </w:t>
            </w:r>
          </w:p>
          <w:p w14:paraId="4077F2D1" w14:textId="77777777" w:rsidR="00566045" w:rsidRPr="00566045" w:rsidRDefault="00566045" w:rsidP="00566045">
            <w:pPr>
              <w:rPr>
                <w:rFonts w:cs="Arial"/>
                <w:szCs w:val="20"/>
                <w:lang w:val="fr-CA"/>
              </w:rPr>
            </w:pPr>
            <w:r w:rsidRPr="00566045">
              <w:rPr>
                <w:rFonts w:cs="Arial"/>
                <w:szCs w:val="20"/>
                <w:lang w:val="fr-CA"/>
              </w:rPr>
              <w:t>   </w:t>
            </w:r>
          </w:p>
          <w:p w14:paraId="54AB25E0" w14:textId="77777777" w:rsidR="00566045" w:rsidRPr="00566045" w:rsidRDefault="00566045" w:rsidP="00566045">
            <w:pPr>
              <w:rPr>
                <w:rFonts w:cs="Arial"/>
                <w:szCs w:val="20"/>
                <w:lang w:val="fr-CA"/>
              </w:rPr>
            </w:pPr>
            <w:r w:rsidRPr="00566045">
              <w:rPr>
                <w:rFonts w:cs="Arial"/>
                <w:b/>
                <w:bCs/>
                <w:szCs w:val="20"/>
              </w:rPr>
              <w:t>Note :</w:t>
            </w:r>
            <w:r w:rsidRPr="00566045">
              <w:rPr>
                <w:rFonts w:cs="Arial"/>
                <w:szCs w:val="20"/>
              </w:rPr>
              <w:t> Le professeur peut choisir de changer les thèmes afin de fournir un encadrement sur mesure, selon les besoins. </w:t>
            </w:r>
            <w:r w:rsidRPr="00566045">
              <w:rPr>
                <w:rFonts w:cs="Arial"/>
                <w:szCs w:val="20"/>
                <w:lang w:val="fr-CA"/>
              </w:rPr>
              <w:t>   </w:t>
            </w:r>
          </w:p>
          <w:p w14:paraId="2D45DBD2" w14:textId="77777777" w:rsidR="00E26A6C" w:rsidRPr="0035505A" w:rsidRDefault="00E26A6C" w:rsidP="00CF143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4F02679" w14:textId="77777777" w:rsidR="00E26A6C" w:rsidRPr="0035505A" w:rsidRDefault="00E26A6C" w:rsidP="00E26A6C">
      <w:pPr>
        <w:rPr>
          <w:lang w:val="fr-CA"/>
        </w:rPr>
      </w:pPr>
    </w:p>
    <w:sectPr w:rsidR="00E26A6C" w:rsidRPr="0035505A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6BAAF" w14:textId="77777777" w:rsidR="00E674F8" w:rsidRDefault="00E674F8" w:rsidP="007511F3">
      <w:r>
        <w:separator/>
      </w:r>
    </w:p>
  </w:endnote>
  <w:endnote w:type="continuationSeparator" w:id="0">
    <w:p w14:paraId="2808C879" w14:textId="77777777" w:rsidR="00E674F8" w:rsidRDefault="00E674F8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3FB4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4E7BC" w14:textId="77777777" w:rsidR="00E674F8" w:rsidRDefault="00E674F8" w:rsidP="007511F3">
      <w:r>
        <w:separator/>
      </w:r>
    </w:p>
  </w:footnote>
  <w:footnote w:type="continuationSeparator" w:id="0">
    <w:p w14:paraId="77D64F90" w14:textId="77777777" w:rsidR="00E674F8" w:rsidRDefault="00E674F8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45A1" w14:textId="50E2B6DA" w:rsidR="007511F3" w:rsidRPr="00C23828" w:rsidRDefault="0035505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ESO1004 : Diversification financière</w:t>
    </w:r>
    <w:r w:rsidR="007726EF">
      <w:rPr>
        <w:szCs w:val="20"/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24CD0"/>
    <w:multiLevelType w:val="hybridMultilevel"/>
    <w:tmpl w:val="3BA6D362"/>
    <w:lvl w:ilvl="0" w:tplc="B83457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640A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76AE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A9611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F8E0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B2826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028E0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88203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AAE01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5A"/>
    <w:rsid w:val="000024F5"/>
    <w:rsid w:val="00012AF9"/>
    <w:rsid w:val="000471A3"/>
    <w:rsid w:val="00066B0D"/>
    <w:rsid w:val="00073A7C"/>
    <w:rsid w:val="00077148"/>
    <w:rsid w:val="00087AE4"/>
    <w:rsid w:val="000B4D89"/>
    <w:rsid w:val="000C1560"/>
    <w:rsid w:val="00152AA3"/>
    <w:rsid w:val="00160385"/>
    <w:rsid w:val="001E5E77"/>
    <w:rsid w:val="00266A6D"/>
    <w:rsid w:val="0029013A"/>
    <w:rsid w:val="002D1760"/>
    <w:rsid w:val="002F74F6"/>
    <w:rsid w:val="00324581"/>
    <w:rsid w:val="0033373E"/>
    <w:rsid w:val="00346B13"/>
    <w:rsid w:val="0035505A"/>
    <w:rsid w:val="003B1F67"/>
    <w:rsid w:val="003F1774"/>
    <w:rsid w:val="00421D00"/>
    <w:rsid w:val="00452D97"/>
    <w:rsid w:val="00456007"/>
    <w:rsid w:val="004664AB"/>
    <w:rsid w:val="00495B82"/>
    <w:rsid w:val="004B03CC"/>
    <w:rsid w:val="00523B13"/>
    <w:rsid w:val="00543197"/>
    <w:rsid w:val="00562E45"/>
    <w:rsid w:val="00566045"/>
    <w:rsid w:val="00670B89"/>
    <w:rsid w:val="006C19BC"/>
    <w:rsid w:val="00712972"/>
    <w:rsid w:val="00731F2E"/>
    <w:rsid w:val="007511F3"/>
    <w:rsid w:val="00753BCF"/>
    <w:rsid w:val="00764F8C"/>
    <w:rsid w:val="007726EF"/>
    <w:rsid w:val="007C7357"/>
    <w:rsid w:val="007D1815"/>
    <w:rsid w:val="007D443C"/>
    <w:rsid w:val="007D56A6"/>
    <w:rsid w:val="008860E3"/>
    <w:rsid w:val="008B3251"/>
    <w:rsid w:val="008D4B02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B45B3"/>
    <w:rsid w:val="00AE603C"/>
    <w:rsid w:val="00C13D37"/>
    <w:rsid w:val="00C23828"/>
    <w:rsid w:val="00CC5F55"/>
    <w:rsid w:val="00CD4951"/>
    <w:rsid w:val="00D24CF4"/>
    <w:rsid w:val="00D835CF"/>
    <w:rsid w:val="00DB4CFC"/>
    <w:rsid w:val="00DE086F"/>
    <w:rsid w:val="00DF5F46"/>
    <w:rsid w:val="00E0390F"/>
    <w:rsid w:val="00E26A6C"/>
    <w:rsid w:val="00E365EA"/>
    <w:rsid w:val="00E674F8"/>
    <w:rsid w:val="00E75886"/>
    <w:rsid w:val="00E849C2"/>
    <w:rsid w:val="00F1595C"/>
    <w:rsid w:val="00F2439E"/>
    <w:rsid w:val="00F52677"/>
    <w:rsid w:val="00FA3C71"/>
    <w:rsid w:val="00FA5B54"/>
    <w:rsid w:val="00FB6CC7"/>
    <w:rsid w:val="07484164"/>
    <w:rsid w:val="130F206D"/>
    <w:rsid w:val="25C77DC0"/>
    <w:rsid w:val="29AF1976"/>
    <w:rsid w:val="418C053A"/>
    <w:rsid w:val="42C41218"/>
    <w:rsid w:val="4A0600AC"/>
    <w:rsid w:val="6215FB84"/>
    <w:rsid w:val="6B2DF8B9"/>
    <w:rsid w:val="72340CD4"/>
    <w:rsid w:val="7A3F1EB9"/>
    <w:rsid w:val="7F56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C6EBA8"/>
  <w15:chartTrackingRefBased/>
  <w15:docId w15:val="{6C76627C-0AF2-4727-8636-95A0A2C7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FECB18-236A-472B-88F2-23825ED6A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3623E6-569C-45A8-B680-950E5251F9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4CDBB-13CD-424E-A185-D47BBB4928E9}">
  <ds:schemaRefs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9</cp:revision>
  <cp:lastPrinted>2016-11-10T13:40:00Z</cp:lastPrinted>
  <dcterms:created xsi:type="dcterms:W3CDTF">2022-01-26T16:57:00Z</dcterms:created>
  <dcterms:modified xsi:type="dcterms:W3CDTF">2022-02-28T19:09:00Z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